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FC39" w14:textId="77777777"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14:paraId="635BD173" w14:textId="77777777" w:rsidR="002C31AD" w:rsidRDefault="002C31AD">
      <w:pPr>
        <w:rPr>
          <w:rFonts w:ascii="Times New Roman" w:hAnsi="Times New Roman" w:cs="Times New Roman"/>
          <w:b/>
          <w:sz w:val="24"/>
        </w:rPr>
      </w:pPr>
    </w:p>
    <w:p w14:paraId="547F1233" w14:textId="13B3D75A" w:rsidR="002608E3" w:rsidRDefault="002608E3" w:rsidP="002C31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 г</w:t>
      </w:r>
      <w:r w:rsidR="007B693D">
        <w:rPr>
          <w:rFonts w:ascii="Times New Roman" w:hAnsi="Times New Roman" w:cs="Times New Roman"/>
          <w:b/>
          <w:bCs/>
          <w:sz w:val="24"/>
        </w:rPr>
        <w:t>.</w:t>
      </w:r>
    </w:p>
    <w:p w14:paraId="29EA1E2C" w14:textId="5CAC370B" w:rsidR="002608E3" w:rsidRPr="002608E3" w:rsidRDefault="007B693D" w:rsidP="002608E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м</w:t>
      </w:r>
      <w:r w:rsidR="002608E3" w:rsidRPr="002608E3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ой</w:t>
      </w:r>
      <w:r w:rsidR="002608E3" w:rsidRPr="002608E3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="002608E3" w:rsidRPr="002608E3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="002608E3" w:rsidRPr="002608E3">
        <w:rPr>
          <w:rFonts w:ascii="Times New Roman" w:hAnsi="Times New Roman"/>
          <w:sz w:val="24"/>
          <w:szCs w:val="24"/>
        </w:rPr>
        <w:t xml:space="preserve"> «Пастораль / Идиллия: proetcontra</w:t>
      </w:r>
      <w:r>
        <w:rPr>
          <w:rFonts w:ascii="Times New Roman" w:hAnsi="Times New Roman"/>
          <w:sz w:val="24"/>
          <w:szCs w:val="24"/>
        </w:rPr>
        <w:t>»</w:t>
      </w:r>
      <w:r w:rsidR="002608E3" w:rsidRPr="002608E3">
        <w:rPr>
          <w:rFonts w:ascii="Times New Roman" w:hAnsi="Times New Roman"/>
          <w:sz w:val="24"/>
          <w:szCs w:val="24"/>
        </w:rPr>
        <w:t>. 9-10 декабря 2019. Академия имени Маймонида. Кафедра филологии и лингвокультурологии. Москва.</w:t>
      </w:r>
    </w:p>
    <w:p w14:paraId="15944A30" w14:textId="49F9A9C3" w:rsidR="002608E3" w:rsidRPr="002608E3" w:rsidRDefault="007B693D" w:rsidP="002608E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Pr="00260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2608E3" w:rsidRPr="002608E3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ой</w:t>
      </w:r>
      <w:r w:rsidR="002608E3" w:rsidRPr="002608E3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="002608E3" w:rsidRPr="002608E3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="002608E3" w:rsidRPr="002608E3">
        <w:rPr>
          <w:rFonts w:ascii="Times New Roman" w:hAnsi="Times New Roman"/>
          <w:sz w:val="24"/>
          <w:szCs w:val="24"/>
        </w:rPr>
        <w:t xml:space="preserve"> «Современные пути изучения литературы</w:t>
      </w:r>
      <w:r>
        <w:rPr>
          <w:rFonts w:ascii="Times New Roman" w:hAnsi="Times New Roman"/>
          <w:sz w:val="24"/>
          <w:szCs w:val="24"/>
        </w:rPr>
        <w:t>»</w:t>
      </w:r>
      <w:r w:rsidR="002608E3" w:rsidRPr="002608E3">
        <w:rPr>
          <w:rFonts w:ascii="Times New Roman" w:hAnsi="Times New Roman"/>
          <w:sz w:val="24"/>
          <w:szCs w:val="24"/>
        </w:rPr>
        <w:t>. 16-18 мая 2019 г. СмолГУ. Кафедра литературы и журналистики.</w:t>
      </w:r>
    </w:p>
    <w:p w14:paraId="74EEE2DC" w14:textId="7D244E79"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</w:t>
      </w:r>
      <w:r w:rsidR="007B693D">
        <w:rPr>
          <w:rFonts w:ascii="Times New Roman" w:hAnsi="Times New Roman" w:cs="Times New Roman"/>
          <w:b/>
          <w:bCs/>
          <w:sz w:val="24"/>
        </w:rPr>
        <w:t>.</w:t>
      </w:r>
    </w:p>
    <w:p w14:paraId="0B820072" w14:textId="0C10DC63" w:rsidR="00A84D79" w:rsidRPr="00A84D79" w:rsidRDefault="002C31AD" w:rsidP="00A84D7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 w:rsidR="00EF0FC4">
        <w:rPr>
          <w:rFonts w:ascii="Times New Roman" w:hAnsi="Times New Roman" w:cs="Times New Roman"/>
          <w:sz w:val="24"/>
        </w:rPr>
        <w:t xml:space="preserve">еждународной научной </w:t>
      </w:r>
      <w:r w:rsidRPr="002C31AD">
        <w:rPr>
          <w:rFonts w:ascii="Times New Roman" w:hAnsi="Times New Roman" w:cs="Times New Roman"/>
          <w:sz w:val="24"/>
        </w:rPr>
        <w:t xml:space="preserve">конференции </w:t>
      </w:r>
      <w:r w:rsidR="00EF0FC4">
        <w:rPr>
          <w:rFonts w:ascii="Times New Roman" w:hAnsi="Times New Roman" w:cs="Times New Roman"/>
          <w:sz w:val="24"/>
        </w:rPr>
        <w:t>«Современные пути изучения литературы»</w:t>
      </w:r>
      <w:r w:rsidRPr="002C31AD">
        <w:rPr>
          <w:rFonts w:ascii="Times New Roman" w:hAnsi="Times New Roman" w:cs="Times New Roman"/>
          <w:sz w:val="24"/>
        </w:rPr>
        <w:t xml:space="preserve"> с докладом </w:t>
      </w:r>
      <w:r w:rsidR="00A84D79">
        <w:rPr>
          <w:rFonts w:ascii="Times New Roman" w:hAnsi="Times New Roman" w:cs="Times New Roman"/>
          <w:sz w:val="24"/>
        </w:rPr>
        <w:t xml:space="preserve">«Персонажи цикла новелл И.А. Бунина </w:t>
      </w:r>
      <w:r w:rsidR="00A84D79" w:rsidRPr="00065B9C">
        <w:rPr>
          <w:rFonts w:ascii="Times New Roman" w:hAnsi="Times New Roman" w:cs="Times New Roman"/>
          <w:sz w:val="24"/>
        </w:rPr>
        <w:t>“</w:t>
      </w:r>
      <w:r w:rsidR="00A84D79">
        <w:rPr>
          <w:rFonts w:ascii="Times New Roman" w:hAnsi="Times New Roman" w:cs="Times New Roman"/>
          <w:sz w:val="24"/>
        </w:rPr>
        <w:t>Темные аллеи</w:t>
      </w:r>
      <w:r w:rsidR="00A84D79" w:rsidRPr="00065B9C">
        <w:rPr>
          <w:rFonts w:ascii="Times New Roman" w:hAnsi="Times New Roman" w:cs="Times New Roman"/>
          <w:sz w:val="24"/>
        </w:rPr>
        <w:t>”</w:t>
      </w:r>
      <w:r w:rsidR="00A84D79">
        <w:rPr>
          <w:rFonts w:ascii="Times New Roman" w:hAnsi="Times New Roman" w:cs="Times New Roman"/>
          <w:sz w:val="24"/>
        </w:rPr>
        <w:t>: гендерный аспект»</w:t>
      </w:r>
      <w:r w:rsidR="00A84D79" w:rsidRPr="00065B9C">
        <w:rPr>
          <w:rFonts w:ascii="Times New Roman" w:hAnsi="Times New Roman" w:cs="Times New Roman"/>
          <w:sz w:val="24"/>
        </w:rPr>
        <w:t>.</w:t>
      </w:r>
    </w:p>
    <w:p w14:paraId="1557C5E5" w14:textId="7DE366AD" w:rsidR="00065B9C" w:rsidRPr="00065B9C" w:rsidRDefault="002C31AD" w:rsidP="00A84D7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065B9C">
        <w:rPr>
          <w:rFonts w:ascii="Times New Roman" w:hAnsi="Times New Roman" w:cs="Times New Roman"/>
          <w:sz w:val="24"/>
        </w:rPr>
        <w:t xml:space="preserve">Выступление на </w:t>
      </w:r>
      <w:r w:rsidR="00EF0FC4" w:rsidRPr="00065B9C">
        <w:rPr>
          <w:rFonts w:ascii="Times New Roman" w:hAnsi="Times New Roman" w:cs="Times New Roman"/>
          <w:sz w:val="24"/>
          <w:lang w:val="en-US"/>
        </w:rPr>
        <w:t>III</w:t>
      </w:r>
      <w:r w:rsidR="007B693D">
        <w:rPr>
          <w:rFonts w:ascii="Times New Roman" w:hAnsi="Times New Roman" w:cs="Times New Roman"/>
          <w:sz w:val="24"/>
        </w:rPr>
        <w:t xml:space="preserve"> </w:t>
      </w:r>
      <w:r w:rsidR="00301C49" w:rsidRPr="00065B9C">
        <w:rPr>
          <w:rFonts w:ascii="Times New Roman" w:hAnsi="Times New Roman" w:cs="Times New Roman"/>
          <w:sz w:val="24"/>
        </w:rPr>
        <w:t>м</w:t>
      </w:r>
      <w:r w:rsidR="00EF0FC4" w:rsidRPr="00065B9C">
        <w:rPr>
          <w:rFonts w:ascii="Times New Roman" w:hAnsi="Times New Roman" w:cs="Times New Roman"/>
          <w:sz w:val="24"/>
        </w:rPr>
        <w:t>еждународной научной конференции «Франция и Россия: Вокруг Блеза Паскаля»</w:t>
      </w:r>
      <w:r w:rsidRPr="00065B9C">
        <w:rPr>
          <w:rFonts w:ascii="Times New Roman" w:hAnsi="Times New Roman" w:cs="Times New Roman"/>
          <w:sz w:val="24"/>
        </w:rPr>
        <w:t xml:space="preserve"> с докладом </w:t>
      </w:r>
      <w:r w:rsidR="00FE5B58" w:rsidRPr="00065B9C">
        <w:rPr>
          <w:rFonts w:ascii="Times New Roman" w:hAnsi="Times New Roman" w:cs="Times New Roman"/>
          <w:sz w:val="24"/>
        </w:rPr>
        <w:t>«Целостность и фрагментарность “Опыт</w:t>
      </w:r>
      <w:r w:rsidR="00A84D79">
        <w:rPr>
          <w:rFonts w:ascii="Times New Roman" w:hAnsi="Times New Roman" w:cs="Times New Roman"/>
          <w:sz w:val="24"/>
        </w:rPr>
        <w:t>ов</w:t>
      </w:r>
      <w:r w:rsidR="00FE5B58" w:rsidRPr="00065B9C">
        <w:rPr>
          <w:rFonts w:ascii="Times New Roman" w:hAnsi="Times New Roman" w:cs="Times New Roman"/>
          <w:sz w:val="24"/>
        </w:rPr>
        <w:t>” Монтеня»</w:t>
      </w:r>
      <w:r w:rsidRPr="00065B9C">
        <w:rPr>
          <w:rFonts w:ascii="Times New Roman" w:hAnsi="Times New Roman" w:cs="Times New Roman"/>
          <w:sz w:val="24"/>
        </w:rPr>
        <w:t>.</w:t>
      </w:r>
    </w:p>
    <w:p w14:paraId="634FA9AC" w14:textId="77777777" w:rsidR="00065B9C" w:rsidRPr="00065B9C" w:rsidRDefault="00301C49" w:rsidP="00065B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065B9C">
        <w:rPr>
          <w:rFonts w:ascii="Times New Roman" w:hAnsi="Times New Roman" w:cs="Times New Roman"/>
          <w:sz w:val="24"/>
        </w:rPr>
        <w:t>Выступление на Шестой м</w:t>
      </w:r>
      <w:r w:rsidR="00EF0FC4" w:rsidRPr="00065B9C">
        <w:rPr>
          <w:rFonts w:ascii="Times New Roman" w:hAnsi="Times New Roman" w:cs="Times New Roman"/>
          <w:sz w:val="24"/>
        </w:rPr>
        <w:t>еждународной научной конференции «Многоликая пастораль: итоги и перспективы изучения» с докладом</w:t>
      </w:r>
      <w:r w:rsidR="00C52471">
        <w:rPr>
          <w:rFonts w:ascii="Times New Roman" w:hAnsi="Times New Roman" w:cs="Times New Roman"/>
          <w:sz w:val="24"/>
        </w:rPr>
        <w:t xml:space="preserve">«Концепция жанра эклоги в поэзии </w:t>
      </w:r>
      <w:r w:rsidR="00A84D79">
        <w:rPr>
          <w:rFonts w:ascii="Times New Roman" w:hAnsi="Times New Roman" w:cs="Times New Roman"/>
          <w:sz w:val="24"/>
        </w:rPr>
        <w:t>Ж.Р. де Сегрэ».</w:t>
      </w:r>
    </w:p>
    <w:p w14:paraId="022D1044" w14:textId="133FB337" w:rsidR="00065B9C" w:rsidRPr="00065B9C" w:rsidRDefault="00EF0FC4" w:rsidP="002E08F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65B9C"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 w:rsidRPr="00065B9C">
        <w:rPr>
          <w:rFonts w:ascii="Times New Roman" w:hAnsi="Times New Roman" w:cs="Times New Roman"/>
          <w:sz w:val="24"/>
        </w:rPr>
        <w:t>еждународной научной конференции «</w:t>
      </w:r>
      <w:r w:rsidRPr="00065B9C">
        <w:rPr>
          <w:rFonts w:ascii="Times New Roman" w:hAnsi="Times New Roman" w:cs="Times New Roman"/>
          <w:sz w:val="24"/>
          <w:lang w:val="en-US"/>
        </w:rPr>
        <w:t>XVIII</w:t>
      </w:r>
      <w:r w:rsidRPr="00065B9C">
        <w:rPr>
          <w:rFonts w:ascii="Times New Roman" w:hAnsi="Times New Roman" w:cs="Times New Roman"/>
          <w:sz w:val="24"/>
        </w:rPr>
        <w:t xml:space="preserve"> век: Смех и слезы в литературе эпохи Просвещения»</w:t>
      </w:r>
      <w:r w:rsidR="00FE5B58" w:rsidRPr="00065B9C">
        <w:rPr>
          <w:rFonts w:ascii="Times New Roman" w:hAnsi="Times New Roman" w:cs="Times New Roman"/>
          <w:sz w:val="24"/>
        </w:rPr>
        <w:t xml:space="preserve"> c докладом «Концепция комического в </w:t>
      </w:r>
      <w:r w:rsidR="00C52471" w:rsidRPr="00C52471">
        <w:rPr>
          <w:rFonts w:ascii="Times New Roman" w:hAnsi="Times New Roman" w:cs="Times New Roman"/>
          <w:sz w:val="24"/>
        </w:rPr>
        <w:t>“</w:t>
      </w:r>
      <w:r w:rsidR="00FE5B58" w:rsidRPr="00065B9C">
        <w:rPr>
          <w:rFonts w:ascii="Times New Roman" w:hAnsi="Times New Roman" w:cs="Times New Roman"/>
          <w:sz w:val="24"/>
        </w:rPr>
        <w:t>Философском словаре</w:t>
      </w:r>
      <w:r w:rsidR="00C52471" w:rsidRPr="001E660F">
        <w:rPr>
          <w:rFonts w:ascii="Times New Roman" w:hAnsi="Times New Roman" w:cs="Times New Roman"/>
          <w:sz w:val="24"/>
        </w:rPr>
        <w:t>”</w:t>
      </w:r>
      <w:r w:rsidR="00FE5B58" w:rsidRPr="00065B9C">
        <w:rPr>
          <w:rFonts w:ascii="Times New Roman" w:hAnsi="Times New Roman" w:cs="Times New Roman"/>
          <w:sz w:val="24"/>
        </w:rPr>
        <w:t xml:space="preserve"> Вольтера».</w:t>
      </w:r>
    </w:p>
    <w:p w14:paraId="15D5BFF2" w14:textId="5482DA48" w:rsidR="002C31AD" w:rsidRDefault="002C31AD" w:rsidP="00065B9C">
      <w:pPr>
        <w:rPr>
          <w:rFonts w:ascii="Times New Roman" w:hAnsi="Times New Roman" w:cs="Times New Roman"/>
          <w:b/>
          <w:bCs/>
          <w:sz w:val="24"/>
        </w:rPr>
      </w:pPr>
      <w:r w:rsidRPr="00065B9C">
        <w:rPr>
          <w:rFonts w:ascii="Times New Roman" w:hAnsi="Times New Roman" w:cs="Times New Roman"/>
          <w:b/>
          <w:bCs/>
          <w:sz w:val="24"/>
        </w:rPr>
        <w:t>2017 г</w:t>
      </w:r>
      <w:r w:rsidR="007B693D">
        <w:rPr>
          <w:rFonts w:ascii="Times New Roman" w:hAnsi="Times New Roman" w:cs="Times New Roman"/>
          <w:b/>
          <w:bCs/>
          <w:sz w:val="24"/>
        </w:rPr>
        <w:t>.</w:t>
      </w:r>
    </w:p>
    <w:p w14:paraId="44316615" w14:textId="43977E41" w:rsidR="0074351A" w:rsidRPr="0074351A" w:rsidRDefault="002C31AD" w:rsidP="002E08F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4351A"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 w:rsidR="00301C49" w:rsidRPr="0074351A">
        <w:rPr>
          <w:rFonts w:ascii="Times New Roman" w:hAnsi="Times New Roman" w:cs="Times New Roman"/>
          <w:sz w:val="24"/>
        </w:rPr>
        <w:t>еждународной научной конференции «</w:t>
      </w:r>
      <w:r w:rsidR="00301C49" w:rsidRPr="0074351A">
        <w:rPr>
          <w:rFonts w:ascii="Times New Roman" w:hAnsi="Times New Roman" w:cs="Times New Roman"/>
          <w:sz w:val="24"/>
          <w:lang w:val="en-US"/>
        </w:rPr>
        <w:t>XXIX</w:t>
      </w:r>
      <w:r w:rsidR="007B693D">
        <w:rPr>
          <w:rFonts w:ascii="Times New Roman" w:hAnsi="Times New Roman" w:cs="Times New Roman"/>
          <w:sz w:val="24"/>
        </w:rPr>
        <w:t xml:space="preserve"> </w:t>
      </w:r>
      <w:r w:rsidR="00301C49" w:rsidRPr="0074351A">
        <w:rPr>
          <w:rFonts w:ascii="Times New Roman" w:hAnsi="Times New Roman" w:cs="Times New Roman"/>
          <w:sz w:val="24"/>
        </w:rPr>
        <w:t>Пуришевские чтения» («Зарубежные писатели о русской литературе») с докладом</w:t>
      </w:r>
      <w:r w:rsidR="0074351A">
        <w:rPr>
          <w:rFonts w:ascii="Times New Roman" w:hAnsi="Times New Roman" w:cs="Times New Roman"/>
          <w:sz w:val="24"/>
        </w:rPr>
        <w:t xml:space="preserve"> «</w:t>
      </w:r>
      <w:r w:rsidR="001E660F">
        <w:rPr>
          <w:rFonts w:ascii="Times New Roman" w:hAnsi="Times New Roman" w:cs="Times New Roman"/>
          <w:sz w:val="24"/>
        </w:rPr>
        <w:t xml:space="preserve">Проблема будущего Европы в книге </w:t>
      </w:r>
      <w:r w:rsidR="0074351A">
        <w:rPr>
          <w:rFonts w:ascii="Times New Roman" w:hAnsi="Times New Roman" w:cs="Times New Roman"/>
          <w:sz w:val="24"/>
        </w:rPr>
        <w:t>А. Жид</w:t>
      </w:r>
      <w:r w:rsidR="001E660F">
        <w:rPr>
          <w:rFonts w:ascii="Times New Roman" w:hAnsi="Times New Roman" w:cs="Times New Roman"/>
          <w:sz w:val="24"/>
        </w:rPr>
        <w:t>а</w:t>
      </w:r>
      <w:r w:rsidR="001E660F" w:rsidRPr="00A84D79">
        <w:rPr>
          <w:rFonts w:ascii="Times New Roman" w:hAnsi="Times New Roman" w:cs="Times New Roman"/>
          <w:sz w:val="24"/>
        </w:rPr>
        <w:t>“</w:t>
      </w:r>
      <w:r w:rsidR="0074351A">
        <w:rPr>
          <w:rFonts w:ascii="Times New Roman" w:hAnsi="Times New Roman" w:cs="Times New Roman"/>
          <w:sz w:val="24"/>
        </w:rPr>
        <w:t>Достоевск</w:t>
      </w:r>
      <w:r w:rsidR="001E660F">
        <w:rPr>
          <w:rFonts w:ascii="Times New Roman" w:hAnsi="Times New Roman" w:cs="Times New Roman"/>
          <w:sz w:val="24"/>
        </w:rPr>
        <w:t>ий</w:t>
      </w:r>
      <w:r w:rsidR="001E660F" w:rsidRPr="00A84D79">
        <w:rPr>
          <w:rFonts w:ascii="Times New Roman" w:hAnsi="Times New Roman" w:cs="Times New Roman"/>
          <w:sz w:val="24"/>
        </w:rPr>
        <w:t>”</w:t>
      </w:r>
      <w:r w:rsidR="0074351A">
        <w:rPr>
          <w:rFonts w:ascii="Times New Roman" w:hAnsi="Times New Roman" w:cs="Times New Roman"/>
          <w:sz w:val="24"/>
        </w:rPr>
        <w:t>».</w:t>
      </w:r>
    </w:p>
    <w:p w14:paraId="362602D4" w14:textId="440FE279" w:rsidR="00B8076F" w:rsidRPr="00B8076F" w:rsidRDefault="00B8076F" w:rsidP="002E08F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еждународной научной конференции «Современные пути изучения литературы» с докладом</w:t>
      </w:r>
      <w:r w:rsidR="007B693D">
        <w:rPr>
          <w:rFonts w:ascii="Times New Roman" w:hAnsi="Times New Roman" w:cs="Times New Roman"/>
          <w:sz w:val="24"/>
        </w:rPr>
        <w:t xml:space="preserve"> </w:t>
      </w:r>
      <w:r w:rsidR="00084C4B">
        <w:rPr>
          <w:rFonts w:ascii="Times New Roman" w:hAnsi="Times New Roman" w:cs="Times New Roman"/>
          <w:sz w:val="24"/>
        </w:rPr>
        <w:t>«</w:t>
      </w:r>
      <w:r w:rsidR="00084C4B" w:rsidRPr="00B8076F">
        <w:rPr>
          <w:rFonts w:ascii="Times New Roman" w:hAnsi="Times New Roman" w:cs="Times New Roman"/>
          <w:iCs/>
          <w:sz w:val="24"/>
          <w:szCs w:val="24"/>
        </w:rPr>
        <w:t>Традиция жанров былички и сказки в книге новелл И.А. Бунина «Темные аллеи»</w:t>
      </w:r>
      <w:r w:rsidR="00084C4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4758A1" w14:textId="575A20C5" w:rsidR="00065B9C" w:rsidRPr="00065B9C" w:rsidRDefault="00B8076F" w:rsidP="00065B9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еждународной научной конференции «Авраамиевская седмица» с докладом</w:t>
      </w:r>
      <w:r w:rsidR="00FE5B58">
        <w:rPr>
          <w:rFonts w:ascii="Times New Roman" w:hAnsi="Times New Roman" w:cs="Times New Roman"/>
          <w:sz w:val="24"/>
        </w:rPr>
        <w:t xml:space="preserve"> «Тема христианской религии в творчестве И. Бунина».</w:t>
      </w:r>
    </w:p>
    <w:p w14:paraId="2B1FFB9F" w14:textId="46C6BEDF" w:rsidR="00FE5B58" w:rsidRPr="00FE5B58" w:rsidRDefault="00B8076F" w:rsidP="00065B9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FE5B58">
        <w:rPr>
          <w:rFonts w:ascii="Times New Roman" w:hAnsi="Times New Roman" w:cs="Times New Roman"/>
          <w:sz w:val="24"/>
        </w:rPr>
        <w:t xml:space="preserve">Выступление на </w:t>
      </w:r>
      <w:r w:rsidR="007B693D">
        <w:rPr>
          <w:rFonts w:ascii="Times New Roman" w:hAnsi="Times New Roman" w:cs="Times New Roman"/>
          <w:sz w:val="24"/>
        </w:rPr>
        <w:t>м</w:t>
      </w:r>
      <w:r w:rsidRPr="00FE5B58">
        <w:rPr>
          <w:rFonts w:ascii="Times New Roman" w:hAnsi="Times New Roman" w:cs="Times New Roman"/>
          <w:sz w:val="24"/>
        </w:rPr>
        <w:t xml:space="preserve">еждународной научной конференции «Многоликая пастораль: </w:t>
      </w:r>
    </w:p>
    <w:p w14:paraId="0504C23B" w14:textId="519542AF" w:rsidR="00084C4B" w:rsidRDefault="00B8076F" w:rsidP="00A84D7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E5B58">
        <w:rPr>
          <w:rFonts w:ascii="Times New Roman" w:hAnsi="Times New Roman" w:cs="Times New Roman"/>
          <w:sz w:val="24"/>
        </w:rPr>
        <w:t>современные проблемы изучения» с докладом</w:t>
      </w:r>
      <w:r w:rsidR="007B693D">
        <w:rPr>
          <w:rFonts w:ascii="Times New Roman" w:hAnsi="Times New Roman" w:cs="Times New Roman"/>
          <w:sz w:val="24"/>
        </w:rPr>
        <w:t xml:space="preserve"> </w:t>
      </w:r>
      <w:r w:rsidR="00065B9C" w:rsidRPr="00065B9C">
        <w:rPr>
          <w:rFonts w:ascii="Times New Roman" w:hAnsi="Times New Roman" w:cs="Times New Roman"/>
          <w:iCs/>
          <w:sz w:val="24"/>
          <w:szCs w:val="24"/>
        </w:rPr>
        <w:t>«Тематика и композиция поэмы Ж.Ф. де Сен-Ламбера “Времена года”».</w:t>
      </w:r>
    </w:p>
    <w:p w14:paraId="229BFF24" w14:textId="77777777" w:rsidR="004A491B" w:rsidRPr="00C57E77" w:rsidRDefault="004A491B" w:rsidP="00A84D79">
      <w:pPr>
        <w:pStyle w:val="a4"/>
        <w:rPr>
          <w:rFonts w:ascii="Times New Roman" w:hAnsi="Times New Roman" w:cs="Times New Roman"/>
          <w:b/>
          <w:sz w:val="24"/>
          <w:u w:val="single"/>
        </w:rPr>
      </w:pPr>
    </w:p>
    <w:p w14:paraId="5597DA46" w14:textId="77777777" w:rsidR="002C31AD" w:rsidRPr="00C57E77" w:rsidRDefault="00781053" w:rsidP="00C57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E77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C57E77" w:rsidRPr="00C57E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9D933C" w14:textId="77777777" w:rsidR="005B0B80" w:rsidRDefault="005B0B80" w:rsidP="007810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1263C89" w14:textId="4B07F0F4" w:rsidR="002608E3" w:rsidRPr="007B693D" w:rsidRDefault="00C57E77" w:rsidP="00C57E77">
      <w:pPr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2020</w:t>
      </w:r>
      <w:r w:rsidR="007B693D" w:rsidRPr="007B69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2ED4883" w14:textId="23A4A6B3" w:rsidR="002608E3" w:rsidRPr="002608E3" w:rsidRDefault="002608E3" w:rsidP="002608E3">
      <w:pPr>
        <w:pStyle w:val="a4"/>
        <w:numPr>
          <w:ilvl w:val="0"/>
          <w:numId w:val="8"/>
        </w:numPr>
        <w:ind w:left="709"/>
        <w:rPr>
          <w:rFonts w:ascii="Times New Roman" w:hAnsi="Times New Roman"/>
          <w:iCs/>
          <w:sz w:val="24"/>
          <w:szCs w:val="24"/>
        </w:rPr>
      </w:pPr>
      <w:r w:rsidRPr="002608E3">
        <w:rPr>
          <w:rFonts w:ascii="Times New Roman" w:hAnsi="Times New Roman"/>
          <w:color w:val="000000"/>
          <w:sz w:val="24"/>
          <w:szCs w:val="24"/>
        </w:rPr>
        <w:t>Ермоленко</w:t>
      </w:r>
      <w:r w:rsidR="007B693D" w:rsidRPr="007B6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93D" w:rsidRPr="002608E3">
        <w:rPr>
          <w:rFonts w:ascii="Times New Roman" w:hAnsi="Times New Roman"/>
          <w:color w:val="000000"/>
          <w:sz w:val="24"/>
          <w:szCs w:val="24"/>
        </w:rPr>
        <w:t xml:space="preserve">Г.Н. </w:t>
      </w:r>
      <w:r w:rsidRPr="002608E3">
        <w:rPr>
          <w:rFonts w:ascii="Times New Roman" w:hAnsi="Times New Roman"/>
          <w:color w:val="000000"/>
          <w:sz w:val="24"/>
          <w:szCs w:val="24"/>
        </w:rPr>
        <w:t xml:space="preserve"> Французская литература. Избранные статьи. Смоленск: Изд-во СмолГУ, 2020. 224 с.</w:t>
      </w:r>
    </w:p>
    <w:p w14:paraId="34037CEB" w14:textId="311C3A2D" w:rsidR="002608E3" w:rsidRPr="002608E3" w:rsidRDefault="002608E3" w:rsidP="002608E3">
      <w:pPr>
        <w:pStyle w:val="a4"/>
        <w:numPr>
          <w:ilvl w:val="0"/>
          <w:numId w:val="8"/>
        </w:numPr>
        <w:ind w:left="709"/>
        <w:rPr>
          <w:iCs/>
          <w:sz w:val="24"/>
          <w:szCs w:val="24"/>
        </w:rPr>
      </w:pPr>
      <w:r w:rsidRPr="002608E3">
        <w:rPr>
          <w:rFonts w:ascii="Times New Roman" w:hAnsi="Times New Roman"/>
          <w:iCs/>
          <w:sz w:val="24"/>
          <w:szCs w:val="24"/>
        </w:rPr>
        <w:t>Ермоленко</w:t>
      </w:r>
      <w:r w:rsidR="007B693D" w:rsidRPr="007B693D">
        <w:rPr>
          <w:rFonts w:ascii="Times New Roman" w:hAnsi="Times New Roman"/>
          <w:iCs/>
          <w:sz w:val="24"/>
          <w:szCs w:val="24"/>
        </w:rPr>
        <w:t xml:space="preserve"> </w:t>
      </w:r>
      <w:r w:rsidR="007B693D"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Pr="002608E3">
        <w:rPr>
          <w:rFonts w:ascii="Times New Roman" w:hAnsi="Times New Roman"/>
          <w:iCs/>
          <w:sz w:val="24"/>
          <w:szCs w:val="24"/>
        </w:rPr>
        <w:t>Ритм повествования и трансформация актантной модели в рассказе И.А. Бунина «Кавказ» // Русская филология. Т. 20. 2020. С</w:t>
      </w:r>
      <w:r w:rsidRPr="002608E3">
        <w:rPr>
          <w:iCs/>
          <w:sz w:val="24"/>
          <w:szCs w:val="24"/>
        </w:rPr>
        <w:t>. 148-158.</w:t>
      </w:r>
    </w:p>
    <w:p w14:paraId="04DC071C" w14:textId="1D0C489C" w:rsidR="002608E3" w:rsidRPr="00C57E77" w:rsidRDefault="002608E3" w:rsidP="00C57E7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iCs/>
        </w:rPr>
      </w:pPr>
      <w:r w:rsidRPr="002608E3">
        <w:rPr>
          <w:rFonts w:ascii="Times New Roman" w:hAnsi="Times New Roman"/>
          <w:iCs/>
          <w:sz w:val="24"/>
          <w:szCs w:val="24"/>
        </w:rPr>
        <w:t>Ермоленко.</w:t>
      </w:r>
      <w:r w:rsidR="007B693D" w:rsidRPr="007B693D">
        <w:rPr>
          <w:rFonts w:ascii="Times New Roman" w:hAnsi="Times New Roman"/>
          <w:iCs/>
          <w:sz w:val="24"/>
          <w:szCs w:val="24"/>
        </w:rPr>
        <w:t xml:space="preserve"> </w:t>
      </w:r>
      <w:r w:rsidR="007B693D"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Pr="002608E3">
        <w:rPr>
          <w:rFonts w:ascii="Times New Roman" w:hAnsi="Times New Roman"/>
          <w:iCs/>
          <w:sz w:val="24"/>
          <w:szCs w:val="24"/>
        </w:rPr>
        <w:t>Принципы целостности и фрагментарности текста в «Опытах» М. Монтеня // Франция и Россия. Вокруг Блеза Паскаля.СПб.:Алетейя, 2020. С. 121-130.</w:t>
      </w:r>
    </w:p>
    <w:p w14:paraId="08097872" w14:textId="023208A2" w:rsidR="002608E3" w:rsidRPr="007B693D" w:rsidRDefault="002608E3" w:rsidP="00C57E77">
      <w:pPr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2019</w:t>
      </w:r>
      <w:r w:rsidR="007B693D" w:rsidRPr="007B69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E5E5486" w14:textId="2A1343C6" w:rsidR="002608E3" w:rsidRPr="002608E3" w:rsidRDefault="007B693D" w:rsidP="002608E3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2608E3">
        <w:rPr>
          <w:rFonts w:ascii="Times New Roman" w:hAnsi="Times New Roman" w:cs="Times New Roman"/>
          <w:sz w:val="24"/>
          <w:szCs w:val="24"/>
        </w:rPr>
        <w:t>Вопросы литературы. 2019. № 3. С. 296-299.</w:t>
      </w:r>
    </w:p>
    <w:p w14:paraId="33DD91D7" w14:textId="73402388" w:rsidR="002608E3" w:rsidRPr="002608E3" w:rsidRDefault="007B693D" w:rsidP="002608E3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2608E3">
        <w:rPr>
          <w:rFonts w:ascii="Times New Roman" w:hAnsi="Times New Roman" w:cs="Times New Roman"/>
          <w:sz w:val="24"/>
          <w:szCs w:val="24"/>
        </w:rPr>
        <w:t>Единство и национальное своеобразие в мировом литературном процессе. СПб., 2019. С. 195-199.</w:t>
      </w:r>
    </w:p>
    <w:p w14:paraId="5630B401" w14:textId="7EA00F50" w:rsidR="002608E3" w:rsidRPr="002608E3" w:rsidRDefault="007B693D" w:rsidP="002608E3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2608E3">
        <w:rPr>
          <w:rFonts w:ascii="Times New Roman" w:hAnsi="Times New Roman" w:cs="Times New Roman"/>
          <w:sz w:val="24"/>
          <w:szCs w:val="24"/>
        </w:rPr>
        <w:t>Многоликая пастораль. М.: 2019. С. 15-25.</w:t>
      </w:r>
    </w:p>
    <w:p w14:paraId="25766E78" w14:textId="264FAA7D" w:rsidR="002608E3" w:rsidRPr="007B693D" w:rsidRDefault="00C57E77" w:rsidP="00C57E77">
      <w:pPr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2018</w:t>
      </w:r>
      <w:r w:rsidR="007B693D" w:rsidRPr="007B69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78BED8" w14:textId="5D787A74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 xml:space="preserve">Тема христианской религии в творчестве И. Бунина // Авраамиевская седмица. Т. 2. Смоленск, 2018. С. 237-246. </w:t>
      </w:r>
    </w:p>
    <w:p w14:paraId="723E48B8" w14:textId="71FEA0DC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>Россия и Франция как «свое» и «чужое» пространство в цикле новелл И. Бунина «Темные аллеи» // Франция и Россия: от средневековой имперсональности к личности Нового времени. Коллективная монография. Нижний Новгород: НИУ ВШЭ, 2018. С. 222-229.</w:t>
      </w:r>
    </w:p>
    <w:p w14:paraId="5A78BC65" w14:textId="506E0744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 xml:space="preserve">Концепция комического в «Философском словаре» Вольтера // </w:t>
      </w:r>
      <w:r w:rsidR="002608E3" w:rsidRPr="00781053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 xml:space="preserve"> в.: смех и слезы в литературе и искусстве эпохи Просвещения. СПб.: АЛЕТЕЙЯ, 2018. С 596-607. </w:t>
      </w:r>
    </w:p>
    <w:p w14:paraId="64E04AC7" w14:textId="2819928C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>Типология нарративных текстов в цикле стихотворений в прозе Ш. Бодлера «Парижский сплин» // Литературная традиция и индивидуальное творчество. Единство и национальное своеобразие в мировом литературном процесс. СПб., 2018. Вып. 22. С. 172-177.</w:t>
      </w:r>
    </w:p>
    <w:p w14:paraId="0BA19734" w14:textId="7817CC56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>Жанр буколики в поэзии А. Шенье // Пастораль: бегство от действительности или приближение к ней? М.: РГУ им. А. Косыгина – Академия им. Маймонида, 2018. С. 30-38.</w:t>
      </w:r>
    </w:p>
    <w:p w14:paraId="51325060" w14:textId="44070A62" w:rsidR="002608E3" w:rsidRPr="00781053" w:rsidRDefault="007B693D" w:rsidP="002608E3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781053">
        <w:rPr>
          <w:rFonts w:ascii="Times New Roman" w:hAnsi="Times New Roman" w:cs="Times New Roman"/>
          <w:iCs/>
          <w:sz w:val="24"/>
          <w:szCs w:val="24"/>
        </w:rPr>
        <w:t xml:space="preserve">Тематика и композиция поэмы Ж.Ф. де Сен-Ламбера «Времена года» // Многоликая пастораль: современные проблемы изучения. М.: РГУ им. А. Косыгина – Академия им. Маймонида, 2018. С. 62-72. </w:t>
      </w:r>
    </w:p>
    <w:p w14:paraId="12424C58" w14:textId="2360606C" w:rsidR="002608E3" w:rsidRPr="007B693D" w:rsidRDefault="002608E3" w:rsidP="00C57E77">
      <w:pPr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2017</w:t>
      </w:r>
      <w:r w:rsidR="007B693D" w:rsidRPr="007B69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4777ACD" w14:textId="5D263747" w:rsidR="002608E3" w:rsidRDefault="007B693D" w:rsidP="002608E3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4A491B">
        <w:rPr>
          <w:rFonts w:ascii="Times New Roman" w:hAnsi="Times New Roman" w:cs="Times New Roman"/>
          <w:iCs/>
          <w:sz w:val="24"/>
          <w:szCs w:val="24"/>
        </w:rPr>
        <w:t>Текстообразующая функция иронии в стихотворении И. Бродского «Посвящается стулу» // Поэтика Иосифа Бродского: разнообразие методологий. Материалы международной научной конференции, посвященной 75-летию со дня рождения И.А. Бродского. Смоленск, 2017. С. 147-154.</w:t>
      </w:r>
    </w:p>
    <w:p w14:paraId="46AED21B" w14:textId="1E238B4B" w:rsidR="002608E3" w:rsidRPr="00C57E77" w:rsidRDefault="007B693D" w:rsidP="00C57E7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2608E3" w:rsidRPr="00C57E77">
        <w:rPr>
          <w:rFonts w:ascii="Times New Roman" w:hAnsi="Times New Roman" w:cs="Times New Roman"/>
          <w:iCs/>
          <w:sz w:val="24"/>
          <w:szCs w:val="24"/>
        </w:rPr>
        <w:t>Хронотоп путешествия в романе и путевых очерках А. Жида // Вестник МГУ. Серия 9. Филология 2017. № 6. С. 171-177.</w:t>
      </w:r>
    </w:p>
    <w:p w14:paraId="3BBF2229" w14:textId="29A26294" w:rsidR="002608E3" w:rsidRPr="007B693D" w:rsidRDefault="002608E3" w:rsidP="00C57E77">
      <w:pPr>
        <w:rPr>
          <w:rFonts w:ascii="Times New Roman" w:hAnsi="Times New Roman" w:cs="Times New Roman"/>
          <w:b/>
          <w:sz w:val="24"/>
          <w:szCs w:val="24"/>
        </w:rPr>
      </w:pPr>
      <w:r w:rsidRPr="007B693D">
        <w:rPr>
          <w:rFonts w:ascii="Times New Roman" w:hAnsi="Times New Roman" w:cs="Times New Roman"/>
          <w:b/>
          <w:sz w:val="24"/>
          <w:szCs w:val="24"/>
        </w:rPr>
        <w:t>2016</w:t>
      </w:r>
      <w:r w:rsidR="007B693D" w:rsidRPr="007B69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6760FE4" w14:textId="54A37052" w:rsid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«Идеальное начало текста» в новеллах цикла И. Бунина «Темные аллеи» // Семантические игры. Риторика художественного текста.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Bydgoszcz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, 2016.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. 201-211.</w:t>
      </w:r>
    </w:p>
    <w:p w14:paraId="1A4C7559" w14:textId="1D18DCD9" w:rsid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Концепция робинзонады в романах М. Турнье и Ж.М.Г. Леклезио //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 век как зеркало других эпох.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 век в зеркале других эпохи. МГУ. СПб.: Алетейя, 2016. С. 730-739.</w:t>
      </w:r>
    </w:p>
    <w:p w14:paraId="023E90CE" w14:textId="5DDD2940" w:rsid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Жанр эклоги в поэзии Фонтенеля // Пастораль: взаимодействие искусств, жанров, стилей. М., 2016. С. 53-61. </w:t>
      </w:r>
    </w:p>
    <w:p w14:paraId="3545EE87" w14:textId="088473D7" w:rsid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Повествовательная рамка в рассказе И.А. Бунина «Ида» // Белые чтения. Сб. научных трудов к 85-летию Г.А. Белой. РГГУ. М.: Эдитус, 2016. С. 385-392.</w:t>
      </w:r>
    </w:p>
    <w:p w14:paraId="56DC73A8" w14:textId="5C5CAEAF" w:rsid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4A491B" w:rsidRPr="004A491B">
        <w:rPr>
          <w:rFonts w:ascii="Times New Roman" w:hAnsi="Times New Roman" w:cs="Times New Roman"/>
          <w:iCs/>
          <w:sz w:val="24"/>
          <w:szCs w:val="24"/>
        </w:rPr>
        <w:t>Р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усские переводы итальянских рыцарских поэм как произведения массовой литературы // Генезис зарубежной массовой литературы и ее судьба в России. М.: ИМЛИ, 2016. С. 154-171. </w:t>
      </w:r>
    </w:p>
    <w:p w14:paraId="624DD0DE" w14:textId="6AA65686" w:rsidR="004A491B" w:rsidRPr="004A491B" w:rsidRDefault="007B693D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Ермоленко </w:t>
      </w:r>
      <w:r w:rsidRPr="002608E3">
        <w:rPr>
          <w:rFonts w:ascii="Times New Roman" w:hAnsi="Times New Roman"/>
          <w:iCs/>
          <w:sz w:val="24"/>
          <w:szCs w:val="24"/>
        </w:rPr>
        <w:t xml:space="preserve">Г.Н.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Обрамленные рассказы в новеллистическом цикле И.А. Бунина «Темные аллеи» //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Narratorium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rggu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.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/</w:t>
      </w:r>
      <w:r w:rsidR="00781053" w:rsidRPr="004A491B">
        <w:rPr>
          <w:rFonts w:ascii="Times New Roman" w:hAnsi="Times New Roman" w:cs="Times New Roman"/>
          <w:iCs/>
          <w:sz w:val="24"/>
          <w:szCs w:val="24"/>
          <w:lang w:val="en-US"/>
        </w:rPr>
        <w:t>articlehtml</w:t>
      </w:r>
    </w:p>
    <w:p w14:paraId="4DCCE69F" w14:textId="55AC8103" w:rsidR="00212672" w:rsidRPr="00B8076F" w:rsidRDefault="00212672" w:rsidP="00B8076F">
      <w:pPr>
        <w:tabs>
          <w:tab w:val="left" w:pos="6516"/>
        </w:tabs>
      </w:pPr>
    </w:p>
    <w:sectPr w:rsidR="00212672" w:rsidRPr="00B8076F" w:rsidSect="00CF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598"/>
    <w:multiLevelType w:val="hybridMultilevel"/>
    <w:tmpl w:val="AB52D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61DC9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030C9"/>
    <w:multiLevelType w:val="hybridMultilevel"/>
    <w:tmpl w:val="7782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301E3"/>
    <w:multiLevelType w:val="hybridMultilevel"/>
    <w:tmpl w:val="0A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503F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6324F"/>
    <w:multiLevelType w:val="hybridMultilevel"/>
    <w:tmpl w:val="663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65B9C"/>
    <w:rsid w:val="00084C4B"/>
    <w:rsid w:val="001E660F"/>
    <w:rsid w:val="00212672"/>
    <w:rsid w:val="002608E3"/>
    <w:rsid w:val="002C31AD"/>
    <w:rsid w:val="002E08F1"/>
    <w:rsid w:val="00301C49"/>
    <w:rsid w:val="00487352"/>
    <w:rsid w:val="004A491B"/>
    <w:rsid w:val="00505427"/>
    <w:rsid w:val="005B0B80"/>
    <w:rsid w:val="0074351A"/>
    <w:rsid w:val="00781053"/>
    <w:rsid w:val="007B693D"/>
    <w:rsid w:val="00A84D79"/>
    <w:rsid w:val="00B8076F"/>
    <w:rsid w:val="00BF0BE7"/>
    <w:rsid w:val="00C300CF"/>
    <w:rsid w:val="00C52471"/>
    <w:rsid w:val="00C57E77"/>
    <w:rsid w:val="00CF51C8"/>
    <w:rsid w:val="00D50131"/>
    <w:rsid w:val="00EF0FC4"/>
    <w:rsid w:val="00F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3594"/>
  <w15:docId w15:val="{53A5D125-71D9-499D-8E39-AECE9F1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08E3"/>
    <w:pPr>
      <w:jc w:val="lef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8E3"/>
    <w:rPr>
      <w:rFonts w:ascii="Tahoma" w:eastAsia="Calibri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3D43-0183-407C-B1DD-064F5F02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4</cp:revision>
  <dcterms:created xsi:type="dcterms:W3CDTF">2021-03-12T12:37:00Z</dcterms:created>
  <dcterms:modified xsi:type="dcterms:W3CDTF">2021-03-14T14:22:00Z</dcterms:modified>
</cp:coreProperties>
</file>